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53" w:rsidRPr="00B81753" w:rsidRDefault="00B81753" w:rsidP="00B81753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F2F2F2" w:themeFill="background1" w:themeFillShade="F2"/>
        <w:rPr>
          <w:rFonts w:asciiTheme="minorHAnsi" w:hAnsiTheme="minorHAnsi"/>
          <w:b/>
          <w:sz w:val="36"/>
          <w:szCs w:val="36"/>
        </w:rPr>
      </w:pPr>
      <w:r w:rsidRPr="00B81753">
        <w:rPr>
          <w:rFonts w:asciiTheme="minorHAnsi" w:hAnsiTheme="minorHAnsi"/>
          <w:b/>
          <w:sz w:val="36"/>
          <w:szCs w:val="36"/>
        </w:rPr>
        <w:t>Friend Community Healthcare System (FCHS)</w:t>
      </w:r>
    </w:p>
    <w:p w:rsidR="00B81753" w:rsidRPr="00B81753" w:rsidRDefault="00B81753" w:rsidP="00B81753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F2F2F2" w:themeFill="background1" w:themeFillShade="F2"/>
        <w:rPr>
          <w:rFonts w:asciiTheme="minorHAnsi" w:hAnsiTheme="minorHAnsi"/>
          <w:b/>
          <w:sz w:val="28"/>
          <w:szCs w:val="28"/>
        </w:rPr>
      </w:pPr>
      <w:r w:rsidRPr="00B81753">
        <w:rPr>
          <w:rFonts w:asciiTheme="minorHAnsi" w:hAnsiTheme="minorHAnsi"/>
          <w:b/>
          <w:sz w:val="36"/>
          <w:szCs w:val="36"/>
        </w:rPr>
        <w:t>Board of Directors</w:t>
      </w:r>
      <w:r w:rsidRPr="00B81753">
        <w:rPr>
          <w:rFonts w:asciiTheme="minorHAnsi" w:hAnsiTheme="minorHAnsi"/>
          <w:b/>
          <w:sz w:val="32"/>
          <w:szCs w:val="32"/>
        </w:rPr>
        <w:tab/>
      </w:r>
      <w:r w:rsidRPr="00B81753">
        <w:rPr>
          <w:rFonts w:asciiTheme="minorHAnsi" w:hAnsiTheme="minorHAnsi"/>
          <w:b/>
          <w:sz w:val="28"/>
          <w:szCs w:val="28"/>
        </w:rPr>
        <w:t xml:space="preserve">  </w:t>
      </w:r>
      <w:r w:rsidRPr="00B81753">
        <w:rPr>
          <w:rFonts w:asciiTheme="minorHAnsi" w:hAnsiTheme="minorHAnsi"/>
          <w:b/>
          <w:color w:val="C00000"/>
          <w:sz w:val="28"/>
          <w:szCs w:val="28"/>
        </w:rPr>
        <w:t xml:space="preserve"> Tuesday, </w:t>
      </w:r>
      <w:r w:rsidR="00065A30">
        <w:rPr>
          <w:rFonts w:asciiTheme="minorHAnsi" w:hAnsiTheme="minorHAnsi"/>
          <w:b/>
          <w:color w:val="C00000"/>
          <w:sz w:val="28"/>
          <w:szCs w:val="28"/>
        </w:rPr>
        <w:t>March 26</w:t>
      </w:r>
      <w:r w:rsidRPr="00B81753">
        <w:rPr>
          <w:rFonts w:asciiTheme="minorHAnsi" w:hAnsiTheme="minorHAnsi"/>
          <w:b/>
          <w:color w:val="C00000"/>
          <w:sz w:val="28"/>
          <w:szCs w:val="28"/>
        </w:rPr>
        <w:t>, 2019</w:t>
      </w:r>
      <w:r w:rsidRPr="00B81753">
        <w:rPr>
          <w:rFonts w:asciiTheme="minorHAnsi" w:hAnsiTheme="minorHAnsi"/>
          <w:b/>
          <w:sz w:val="28"/>
          <w:szCs w:val="28"/>
        </w:rPr>
        <w:t xml:space="preserve"> </w:t>
      </w:r>
      <w:r w:rsidRPr="00B81753">
        <w:rPr>
          <w:rFonts w:asciiTheme="minorHAnsi" w:hAnsiTheme="minorHAnsi"/>
          <w:b/>
          <w:color w:val="C00000"/>
          <w:sz w:val="28"/>
          <w:szCs w:val="28"/>
        </w:rPr>
        <w:t>@ 7:00pm</w:t>
      </w:r>
      <w:r w:rsidRPr="00B81753">
        <w:rPr>
          <w:rFonts w:asciiTheme="minorHAnsi" w:hAnsiTheme="minorHAnsi"/>
          <w:b/>
          <w:sz w:val="28"/>
          <w:szCs w:val="28"/>
        </w:rPr>
        <w:t xml:space="preserve">   </w:t>
      </w:r>
    </w:p>
    <w:p w:rsidR="00B81753" w:rsidRPr="00B81753" w:rsidRDefault="00B81753" w:rsidP="00B81753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F2F2F2" w:themeFill="background1" w:themeFillShade="F2"/>
        <w:rPr>
          <w:rFonts w:asciiTheme="minorHAnsi" w:hAnsiTheme="minorHAnsi"/>
          <w:b/>
          <w:color w:val="C00000"/>
          <w:sz w:val="28"/>
          <w:szCs w:val="28"/>
        </w:rPr>
      </w:pPr>
      <w:r w:rsidRPr="00B81753">
        <w:rPr>
          <w:rFonts w:asciiTheme="minorHAnsi" w:hAnsiTheme="minorHAnsi"/>
          <w:b/>
          <w:sz w:val="56"/>
          <w:szCs w:val="56"/>
        </w:rPr>
        <w:t>MINUTES</w:t>
      </w:r>
      <w:r w:rsidRPr="00B81753"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</w:rPr>
        <w:tab/>
      </w:r>
    </w:p>
    <w:p w:rsidR="00B81753" w:rsidRDefault="00B81753" w:rsidP="00B81753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F2F2F2" w:themeFill="background1" w:themeFillShade="F2"/>
        <w:rPr>
          <w:rFonts w:asciiTheme="minorHAnsi" w:hAnsiTheme="minorHAnsi"/>
          <w:sz w:val="20"/>
          <w:szCs w:val="20"/>
        </w:rPr>
      </w:pPr>
      <w:r w:rsidRPr="00B81753">
        <w:rPr>
          <w:rFonts w:asciiTheme="minorHAnsi" w:hAnsiTheme="minorHAnsi"/>
          <w:sz w:val="20"/>
          <w:szCs w:val="20"/>
          <w:u w:val="single"/>
        </w:rPr>
        <w:t>President</w:t>
      </w:r>
      <w:r>
        <w:rPr>
          <w:rFonts w:asciiTheme="minorHAnsi" w:hAnsiTheme="minorHAnsi"/>
          <w:sz w:val="20"/>
          <w:szCs w:val="20"/>
        </w:rPr>
        <w:t xml:space="preserve">: Jen </w:t>
      </w:r>
      <w:proofErr w:type="gramStart"/>
      <w:r>
        <w:rPr>
          <w:rFonts w:asciiTheme="minorHAnsi" w:hAnsiTheme="minorHAnsi"/>
          <w:sz w:val="20"/>
          <w:szCs w:val="20"/>
        </w:rPr>
        <w:t>Stutzman</w:t>
      </w:r>
      <w:r w:rsidRPr="00B81753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</w:r>
      <w:proofErr w:type="gramEnd"/>
      <w:r w:rsidRPr="00B8175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065A30"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  <w:u w:val="single"/>
        </w:rPr>
        <w:t>Secretary</w:t>
      </w:r>
      <w:r w:rsidRPr="00B81753">
        <w:rPr>
          <w:rFonts w:asciiTheme="minorHAnsi" w:hAnsiTheme="minorHAnsi"/>
          <w:sz w:val="20"/>
          <w:szCs w:val="20"/>
        </w:rPr>
        <w:t xml:space="preserve">: Nancy Vossler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</w:rPr>
        <w:t xml:space="preserve"> </w:t>
      </w:r>
      <w:r w:rsidRPr="00B81753">
        <w:rPr>
          <w:rFonts w:asciiTheme="minorHAnsi" w:hAnsiTheme="minorHAnsi"/>
          <w:sz w:val="20"/>
          <w:szCs w:val="20"/>
          <w:u w:val="single"/>
        </w:rPr>
        <w:t>Member</w:t>
      </w:r>
      <w:r w:rsidRPr="00B81753">
        <w:rPr>
          <w:rFonts w:asciiTheme="minorHAnsi" w:hAnsiTheme="minorHAnsi"/>
          <w:sz w:val="20"/>
          <w:szCs w:val="20"/>
        </w:rPr>
        <w:t>: Steve Ryan</w:t>
      </w:r>
    </w:p>
    <w:p w:rsidR="00B81753" w:rsidRPr="00B81753" w:rsidRDefault="00B81753" w:rsidP="00B81753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F2F2F2" w:themeFill="background1" w:themeFillShade="F2"/>
        <w:rPr>
          <w:rFonts w:asciiTheme="minorHAnsi" w:hAnsiTheme="minorHAnsi"/>
          <w:sz w:val="20"/>
          <w:szCs w:val="20"/>
        </w:rPr>
      </w:pPr>
      <w:r w:rsidRPr="00B81753">
        <w:rPr>
          <w:rFonts w:asciiTheme="minorHAnsi" w:hAnsiTheme="minorHAnsi"/>
          <w:sz w:val="20"/>
          <w:szCs w:val="20"/>
          <w:u w:val="single"/>
        </w:rPr>
        <w:t>VP</w:t>
      </w:r>
      <w:r w:rsidRPr="00B81753">
        <w:rPr>
          <w:rFonts w:asciiTheme="minorHAnsi" w:hAnsiTheme="minorHAnsi"/>
          <w:sz w:val="20"/>
          <w:szCs w:val="20"/>
        </w:rPr>
        <w:t xml:space="preserve">: Nick Svehla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  <w:u w:val="single"/>
        </w:rPr>
        <w:t>Mayor:</w:t>
      </w:r>
      <w:r w:rsidRPr="00B81753">
        <w:rPr>
          <w:rFonts w:asciiTheme="minorHAnsi" w:hAnsiTheme="minorHAnsi"/>
          <w:sz w:val="20"/>
          <w:szCs w:val="20"/>
        </w:rPr>
        <w:t xml:space="preserve"> Judith </w:t>
      </w:r>
      <w:proofErr w:type="spellStart"/>
      <w:r w:rsidR="00065A30">
        <w:rPr>
          <w:rFonts w:asciiTheme="minorHAnsi" w:hAnsiTheme="minorHAnsi"/>
          <w:sz w:val="20"/>
          <w:szCs w:val="20"/>
        </w:rPr>
        <w:t>Knoke</w:t>
      </w:r>
      <w:proofErr w:type="spellEnd"/>
    </w:p>
    <w:p w:rsidR="00FB22E3" w:rsidRDefault="00FB22E3"/>
    <w:p w:rsidR="00B81753" w:rsidRPr="00857786" w:rsidRDefault="00B81753" w:rsidP="00857786">
      <w:pPr>
        <w:ind w:left="1080"/>
        <w:rPr>
          <w:rFonts w:asciiTheme="majorHAnsi" w:hAnsiTheme="majorHAnsi"/>
          <w:b/>
          <w:sz w:val="24"/>
          <w:szCs w:val="24"/>
        </w:rPr>
      </w:pPr>
      <w:r w:rsidRPr="00B81753">
        <w:rPr>
          <w:rFonts w:asciiTheme="majorHAnsi" w:hAnsiTheme="majorHAnsi"/>
          <w:b/>
          <w:i/>
          <w:sz w:val="24"/>
          <w:szCs w:val="24"/>
        </w:rPr>
        <w:t>Rules for Open Meetings Act posted in Conference Room.</w:t>
      </w:r>
    </w:p>
    <w:p w:rsidR="00065A30" w:rsidRPr="00857786" w:rsidRDefault="00B81753" w:rsidP="00857786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Roll Call </w:t>
      </w:r>
      <w:sdt>
        <w:sdtPr>
          <w:rPr>
            <w:rFonts w:asciiTheme="majorHAnsi" w:hAnsiTheme="majorHAnsi"/>
            <w:sz w:val="24"/>
            <w:szCs w:val="24"/>
          </w:rPr>
          <w:id w:val="1760791261"/>
          <w:placeholder>
            <w:docPart w:val="DefaultPlaceholder_-1854013440"/>
          </w:placeholder>
        </w:sdtPr>
        <w:sdtEndPr/>
        <w:sdtContent>
          <w:r w:rsidRPr="00B81753">
            <w:rPr>
              <w:rFonts w:asciiTheme="majorHAnsi" w:hAnsiTheme="majorHAnsi"/>
              <w:sz w:val="24"/>
              <w:szCs w:val="24"/>
            </w:rPr>
            <w:t>with all present</w:t>
          </w:r>
        </w:sdtContent>
      </w:sdt>
      <w:r w:rsidRPr="00B81753">
        <w:rPr>
          <w:rFonts w:asciiTheme="majorHAnsi" w:hAnsiTheme="majorHAnsi"/>
          <w:sz w:val="24"/>
          <w:szCs w:val="24"/>
        </w:rPr>
        <w:t>.</w:t>
      </w:r>
    </w:p>
    <w:p w:rsidR="00065A30" w:rsidRPr="00857786" w:rsidRDefault="00065A30" w:rsidP="00857786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Comments:  None.</w:t>
      </w:r>
    </w:p>
    <w:p w:rsidR="00065A30" w:rsidRPr="00857786" w:rsidRDefault="00065A30" w:rsidP="00857786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CEO Comments:</w:t>
      </w:r>
    </w:p>
    <w:p w:rsidR="00065A30" w:rsidRDefault="00857786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Draft</w:t>
      </w:r>
      <w:r w:rsidR="00065A30">
        <w:rPr>
          <w:rFonts w:asciiTheme="majorHAnsi" w:hAnsiTheme="majorHAnsi"/>
          <w:sz w:val="24"/>
          <w:szCs w:val="24"/>
        </w:rPr>
        <w:t xml:space="preserve"> 90-day marking plan </w:t>
      </w:r>
      <w:r>
        <w:rPr>
          <w:rFonts w:asciiTheme="majorHAnsi" w:hAnsiTheme="majorHAnsi"/>
          <w:sz w:val="24"/>
          <w:szCs w:val="24"/>
        </w:rPr>
        <w:t>shared</w:t>
      </w:r>
      <w:r w:rsidR="00065A30">
        <w:rPr>
          <w:rFonts w:asciiTheme="majorHAnsi" w:hAnsiTheme="majorHAnsi"/>
          <w:sz w:val="24"/>
          <w:szCs w:val="24"/>
        </w:rPr>
        <w:t>.</w:t>
      </w:r>
    </w:p>
    <w:p w:rsidR="00065A30" w:rsidRDefault="00857786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Approximately </w:t>
      </w:r>
      <w:r w:rsidR="00065A30">
        <w:rPr>
          <w:rFonts w:asciiTheme="majorHAnsi" w:hAnsiTheme="majorHAnsi"/>
          <w:sz w:val="24"/>
          <w:szCs w:val="24"/>
        </w:rPr>
        <w:t>100 attendees at</w:t>
      </w:r>
      <w:r>
        <w:rPr>
          <w:rFonts w:asciiTheme="majorHAnsi" w:hAnsiTheme="majorHAnsi"/>
          <w:sz w:val="24"/>
          <w:szCs w:val="24"/>
        </w:rPr>
        <w:t xml:space="preserve"> </w:t>
      </w:r>
      <w:r w:rsidR="00065A30">
        <w:rPr>
          <w:rFonts w:asciiTheme="majorHAnsi" w:hAnsiTheme="majorHAnsi"/>
          <w:sz w:val="24"/>
          <w:szCs w:val="24"/>
        </w:rPr>
        <w:t>Health Fair.  $320.00 in donations from the pancake feed.</w:t>
      </w:r>
    </w:p>
    <w:p w:rsidR="00065A30" w:rsidRDefault="00065A30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$7,000.00 was raised at the event for Kelly </w:t>
      </w:r>
      <w:proofErr w:type="spellStart"/>
      <w:r>
        <w:rPr>
          <w:rFonts w:asciiTheme="majorHAnsi" w:hAnsiTheme="majorHAnsi"/>
          <w:sz w:val="24"/>
          <w:szCs w:val="24"/>
        </w:rPr>
        <w:t>Maronde</w:t>
      </w:r>
      <w:proofErr w:type="spellEnd"/>
      <w:r>
        <w:rPr>
          <w:rFonts w:asciiTheme="majorHAnsi" w:hAnsiTheme="majorHAnsi"/>
          <w:sz w:val="24"/>
          <w:szCs w:val="24"/>
        </w:rPr>
        <w:t xml:space="preserve"> and family.</w:t>
      </w:r>
    </w:p>
    <w:p w:rsidR="00065A30" w:rsidRDefault="00065A30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Brady has contacted the Red Cross, met with the FPS Guidance Counselor regarding helping the families of the Beaver Crossing fire.  Goodwill Industries will donate to the Vickery family.</w:t>
      </w:r>
    </w:p>
    <w:p w:rsidR="00D1459F" w:rsidRPr="00B81753" w:rsidRDefault="00D1459F" w:rsidP="00857786">
      <w:pPr>
        <w:pStyle w:val="ListParagraph"/>
        <w:spacing w:line="256" w:lineRule="auto"/>
        <w:ind w:left="1080"/>
        <w:contextualSpacing/>
        <w:rPr>
          <w:rFonts w:asciiTheme="majorHAnsi" w:hAnsiTheme="majorHAnsi"/>
          <w:sz w:val="24"/>
          <w:szCs w:val="24"/>
        </w:rPr>
      </w:pPr>
    </w:p>
    <w:p w:rsidR="00B81753" w:rsidRPr="00B81753" w:rsidRDefault="00250C2E" w:rsidP="00857786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768281711"/>
          <w:placeholder>
            <w:docPart w:val="DefaultPlaceholder_-1854013440"/>
          </w:placeholder>
        </w:sdtPr>
        <w:sdtEndPr/>
        <w:sdtContent>
          <w:r w:rsidR="00065A30">
            <w:rPr>
              <w:rFonts w:asciiTheme="majorHAnsi" w:hAnsiTheme="majorHAnsi"/>
              <w:sz w:val="24"/>
              <w:szCs w:val="24"/>
            </w:rPr>
            <w:t>M</w:t>
          </w:r>
        </w:sdtContent>
      </w:sdt>
      <w:r w:rsidR="00B81753" w:rsidRPr="00B81753">
        <w:rPr>
          <w:rFonts w:asciiTheme="majorHAnsi" w:hAnsiTheme="majorHAnsi"/>
          <w:sz w:val="24"/>
          <w:szCs w:val="24"/>
        </w:rPr>
        <w:t>eeting minutes:</w:t>
      </w:r>
    </w:p>
    <w:p w:rsidR="00B81753" w:rsidRPr="00B81753" w:rsidRDefault="00250C2E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B81753" w:rsidRPr="00B81753">
        <w:rPr>
          <w:rFonts w:asciiTheme="majorHAnsi" w:hAnsiTheme="majorHAnsi"/>
          <w:sz w:val="24"/>
          <w:szCs w:val="24"/>
        </w:rPr>
        <w:t xml:space="preserve">otion was made by </w:t>
      </w:r>
      <w:sdt>
        <w:sdtPr>
          <w:rPr>
            <w:rFonts w:asciiTheme="majorHAnsi" w:hAnsiTheme="majorHAnsi"/>
            <w:sz w:val="24"/>
            <w:szCs w:val="24"/>
          </w:rPr>
          <w:id w:val="-360597905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Nick Svehla</w:t>
          </w:r>
        </w:sdtContent>
      </w:sdt>
      <w:r w:rsidR="00B81753" w:rsidRPr="00B81753">
        <w:rPr>
          <w:rFonts w:asciiTheme="majorHAnsi" w:hAnsiTheme="majorHAnsi"/>
          <w:sz w:val="24"/>
          <w:szCs w:val="24"/>
        </w:rPr>
        <w:t xml:space="preserve"> and a second from </w:t>
      </w:r>
      <w:sdt>
        <w:sdtPr>
          <w:rPr>
            <w:rFonts w:asciiTheme="majorHAnsi" w:hAnsiTheme="majorHAnsi"/>
            <w:sz w:val="24"/>
            <w:szCs w:val="24"/>
          </w:rPr>
          <w:id w:val="423699773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Steve Ryan</w:t>
          </w:r>
        </w:sdtContent>
      </w:sdt>
      <w:r w:rsidR="00B81753" w:rsidRPr="00B81753">
        <w:rPr>
          <w:rFonts w:asciiTheme="majorHAnsi" w:hAnsiTheme="majorHAnsi"/>
          <w:sz w:val="24"/>
          <w:szCs w:val="24"/>
        </w:rPr>
        <w:t xml:space="preserve"> to approve the </w:t>
      </w:r>
      <w:sdt>
        <w:sdtPr>
          <w:rPr>
            <w:rFonts w:asciiTheme="majorHAnsi" w:hAnsiTheme="majorHAnsi"/>
            <w:sz w:val="24"/>
            <w:szCs w:val="24"/>
          </w:rPr>
          <w:id w:val="-261765716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February meeting minutes with additions</w:t>
          </w:r>
          <w:r>
            <w:rPr>
              <w:rFonts w:asciiTheme="majorHAnsi" w:hAnsiTheme="majorHAnsi"/>
              <w:sz w:val="24"/>
              <w:szCs w:val="24"/>
            </w:rPr>
            <w:t xml:space="preserve"> of who made motions</w:t>
          </w:r>
          <w:r w:rsidR="00E539A0">
            <w:rPr>
              <w:rFonts w:asciiTheme="majorHAnsi" w:hAnsiTheme="majorHAnsi"/>
              <w:sz w:val="24"/>
              <w:szCs w:val="24"/>
            </w:rPr>
            <w:t xml:space="preserve"> reviewed at next </w:t>
          </w:r>
        </w:sdtContent>
      </w:sdt>
      <w:r w:rsidR="00B81753" w:rsidRPr="00B81753">
        <w:rPr>
          <w:rFonts w:asciiTheme="majorHAnsi" w:hAnsiTheme="majorHAnsi"/>
          <w:sz w:val="24"/>
          <w:szCs w:val="24"/>
        </w:rPr>
        <w:t xml:space="preserve"> meeting</w:t>
      </w:r>
      <w:r w:rsidR="00E539A0">
        <w:rPr>
          <w:rFonts w:asciiTheme="majorHAnsi" w:hAnsiTheme="majorHAnsi"/>
          <w:sz w:val="24"/>
          <w:szCs w:val="24"/>
        </w:rPr>
        <w:t>.</w:t>
      </w:r>
      <w:r w:rsidR="00B81753" w:rsidRPr="00B81753">
        <w:rPr>
          <w:rFonts w:asciiTheme="majorHAnsi" w:hAnsiTheme="majorHAnsi"/>
          <w:sz w:val="24"/>
          <w:szCs w:val="24"/>
        </w:rPr>
        <w:t xml:space="preserve"> </w:t>
      </w:r>
    </w:p>
    <w:p w:rsidR="00B81753" w:rsidRPr="00B81753" w:rsidRDefault="00B81753" w:rsidP="00857786">
      <w:pPr>
        <w:pStyle w:val="ListParagraph"/>
        <w:numPr>
          <w:ilvl w:val="2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B81753">
        <w:rPr>
          <w:rFonts w:asciiTheme="majorHAnsi" w:hAnsiTheme="majorHAnsi"/>
          <w:sz w:val="24"/>
          <w:szCs w:val="24"/>
        </w:rPr>
        <w:t>Knoke</w:t>
      </w:r>
      <w:proofErr w:type="spellEnd"/>
      <w:r w:rsidRPr="00B81753"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-451784777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  <w:r w:rsidR="00E539A0">
            <w:rPr>
              <w:rFonts w:asciiTheme="majorHAnsi" w:hAnsiTheme="majorHAnsi"/>
              <w:sz w:val="24"/>
              <w:szCs w:val="24"/>
            </w:rPr>
            <w:tab/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252017403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1541318450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2124957264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250C2E" w:rsidRDefault="00B81753" w:rsidP="00250C2E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-1227763985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Old Business:</w:t>
      </w:r>
    </w:p>
    <w:sdt>
      <w:sdtPr>
        <w:rPr>
          <w:rFonts w:asciiTheme="majorHAnsi" w:hAnsiTheme="majorHAnsi"/>
          <w:sz w:val="24"/>
          <w:szCs w:val="24"/>
        </w:rPr>
        <w:id w:val="340361753"/>
        <w:placeholder>
          <w:docPart w:val="DefaultPlaceholder_-1854013440"/>
        </w:placeholder>
      </w:sdtPr>
      <w:sdtEndPr>
        <w:rPr>
          <w:rFonts w:ascii="Garamond" w:hAnsi="Garamond"/>
          <w:sz w:val="22"/>
          <w:szCs w:val="22"/>
        </w:rPr>
      </w:sdtEndPr>
      <w:sdtContent>
        <w:p w:rsidR="00B81753" w:rsidRPr="00857786" w:rsidRDefault="00E539A0" w:rsidP="00857786">
          <w:pPr>
            <w:pStyle w:val="ListParagraph"/>
            <w:numPr>
              <w:ilvl w:val="1"/>
              <w:numId w:val="1"/>
            </w:numPr>
            <w:spacing w:line="256" w:lineRule="auto"/>
            <w:contextualSpacing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Four </w:t>
          </w:r>
          <w:r w:rsidR="00857786">
            <w:rPr>
              <w:rFonts w:asciiTheme="majorHAnsi" w:hAnsiTheme="majorHAnsi"/>
              <w:sz w:val="24"/>
              <w:szCs w:val="24"/>
            </w:rPr>
            <w:t xml:space="preserve">staff </w:t>
          </w:r>
          <w:r>
            <w:rPr>
              <w:rFonts w:asciiTheme="majorHAnsi" w:hAnsiTheme="majorHAnsi"/>
              <w:sz w:val="24"/>
              <w:szCs w:val="24"/>
            </w:rPr>
            <w:t xml:space="preserve">positions open at this time.  </w:t>
          </w:r>
        </w:p>
      </w:sdtContent>
    </w:sdt>
    <w:p w:rsidR="00D1459F" w:rsidRPr="00B81753" w:rsidRDefault="00D1459F" w:rsidP="00857786">
      <w:pPr>
        <w:pStyle w:val="ListParagraph"/>
        <w:spacing w:line="256" w:lineRule="auto"/>
        <w:ind w:left="1440"/>
        <w:contextualSpacing/>
        <w:rPr>
          <w:rFonts w:asciiTheme="majorHAnsi" w:hAnsiTheme="majorHAnsi"/>
          <w:sz w:val="24"/>
          <w:szCs w:val="24"/>
        </w:rPr>
      </w:pPr>
    </w:p>
    <w:p w:rsidR="00B81753" w:rsidRPr="00B81753" w:rsidRDefault="00B81753" w:rsidP="00857786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Financials:</w:t>
      </w:r>
    </w:p>
    <w:p w:rsidR="00B81753" w:rsidRPr="00B81753" w:rsidRDefault="00B81753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Review/Approval Payroll:</w:t>
      </w:r>
      <w:r w:rsidR="00D1459F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894877003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A motion was made by Steve Ryan and seconded by Nick Svehla to approve Payroll</w:t>
          </w:r>
        </w:sdtContent>
      </w:sdt>
      <w:r w:rsidRPr="00B81753">
        <w:rPr>
          <w:rFonts w:asciiTheme="majorHAnsi" w:hAnsiTheme="majorHAnsi"/>
          <w:sz w:val="24"/>
          <w:szCs w:val="24"/>
        </w:rPr>
        <w:t xml:space="preserve">. </w:t>
      </w:r>
    </w:p>
    <w:p w:rsidR="00B81753" w:rsidRPr="00B81753" w:rsidRDefault="00B81753" w:rsidP="00857786">
      <w:pPr>
        <w:pStyle w:val="ListParagraph"/>
        <w:numPr>
          <w:ilvl w:val="2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B81753">
        <w:rPr>
          <w:rFonts w:asciiTheme="majorHAnsi" w:hAnsiTheme="majorHAnsi"/>
          <w:sz w:val="24"/>
          <w:szCs w:val="24"/>
        </w:rPr>
        <w:t>Knoke</w:t>
      </w:r>
      <w:proofErr w:type="spellEnd"/>
      <w:r w:rsidRPr="00B81753"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-977139192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326480644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137703903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-1774234135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250C2E" w:rsidRDefault="00B81753" w:rsidP="00250C2E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768589712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D1459F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Review/Approve Financials for </w:t>
      </w:r>
      <w:sdt>
        <w:sdtPr>
          <w:rPr>
            <w:rFonts w:asciiTheme="majorHAnsi" w:hAnsiTheme="majorHAnsi"/>
            <w:sz w:val="24"/>
            <w:szCs w:val="24"/>
          </w:rPr>
          <w:id w:val="243845255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February</w:t>
          </w:r>
        </w:sdtContent>
      </w:sdt>
      <w:r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533546294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Motion was made by Steve Ryan and seconded by Nick Svehla to approve financials.</w:t>
          </w:r>
        </w:sdtContent>
      </w:sdt>
    </w:p>
    <w:p w:rsidR="00B81753" w:rsidRPr="00B81753" w:rsidRDefault="00B81753" w:rsidP="00857786">
      <w:pPr>
        <w:pStyle w:val="ListParagraph"/>
        <w:numPr>
          <w:ilvl w:val="2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B81753">
        <w:rPr>
          <w:rFonts w:asciiTheme="majorHAnsi" w:hAnsiTheme="majorHAnsi"/>
          <w:sz w:val="24"/>
          <w:szCs w:val="24"/>
        </w:rPr>
        <w:t>Knoke</w:t>
      </w:r>
      <w:proofErr w:type="spellEnd"/>
      <w:r w:rsidRPr="00B81753"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-1807075067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-1150513627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-1993093358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lastRenderedPageBreak/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1582718097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250C2E" w:rsidRDefault="00B81753" w:rsidP="00250C2E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-1923099005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Review/Approve </w:t>
      </w:r>
      <w:r w:rsidR="00E539A0">
        <w:rPr>
          <w:rFonts w:asciiTheme="majorHAnsi" w:hAnsiTheme="majorHAnsi"/>
          <w:sz w:val="24"/>
          <w:szCs w:val="24"/>
        </w:rPr>
        <w:t>Checks</w:t>
      </w:r>
      <w:r w:rsidRPr="00B81753">
        <w:rPr>
          <w:rFonts w:asciiTheme="majorHAnsi" w:hAnsiTheme="majorHAnsi"/>
          <w:sz w:val="24"/>
          <w:szCs w:val="24"/>
        </w:rPr>
        <w:t xml:space="preserve"> for </w:t>
      </w:r>
      <w:sdt>
        <w:sdtPr>
          <w:rPr>
            <w:rFonts w:asciiTheme="majorHAnsi" w:hAnsiTheme="majorHAnsi"/>
            <w:sz w:val="24"/>
            <w:szCs w:val="24"/>
          </w:rPr>
          <w:id w:val="-2123766839"/>
          <w:placeholder>
            <w:docPart w:val="DefaultPlaceholder_-1854013440"/>
          </w:placeholder>
        </w:sdtPr>
        <w:sdtEndPr/>
        <w:sdtContent>
          <w:r w:rsidR="003933CA">
            <w:rPr>
              <w:rFonts w:asciiTheme="majorHAnsi" w:hAnsiTheme="majorHAnsi"/>
              <w:sz w:val="24"/>
              <w:szCs w:val="24"/>
            </w:rPr>
            <w:t>February</w:t>
          </w:r>
          <w:r w:rsidR="00E539A0">
            <w:rPr>
              <w:rFonts w:asciiTheme="majorHAnsi" w:hAnsiTheme="majorHAnsi"/>
              <w:sz w:val="24"/>
              <w:szCs w:val="24"/>
            </w:rPr>
            <w:t xml:space="preserve"> 2019</w:t>
          </w:r>
        </w:sdtContent>
      </w:sdt>
      <w:r w:rsidRPr="00B81753"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-1891098173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Motion was made by Steve Ryan and seconded by Nick Svehla to approve the January checks</w:t>
          </w:r>
        </w:sdtContent>
      </w:sdt>
      <w:r w:rsidRPr="00B81753">
        <w:rPr>
          <w:rFonts w:asciiTheme="majorHAnsi" w:hAnsiTheme="majorHAnsi"/>
          <w:sz w:val="24"/>
          <w:szCs w:val="24"/>
        </w:rPr>
        <w:t>.</w:t>
      </w:r>
    </w:p>
    <w:p w:rsidR="00B81753" w:rsidRPr="00B81753" w:rsidRDefault="00B81753" w:rsidP="00857786">
      <w:pPr>
        <w:pStyle w:val="ListParagraph"/>
        <w:numPr>
          <w:ilvl w:val="2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B81753">
        <w:rPr>
          <w:rFonts w:asciiTheme="majorHAnsi" w:hAnsiTheme="majorHAnsi"/>
          <w:sz w:val="24"/>
          <w:szCs w:val="24"/>
        </w:rPr>
        <w:t>Knoke</w:t>
      </w:r>
      <w:proofErr w:type="spellEnd"/>
      <w:r w:rsidRPr="00B81753"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-873688493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-451861725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1292322967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452993655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250C2E" w:rsidRDefault="00B81753" w:rsidP="00250C2E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1649324733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Review/Approve </w:t>
      </w:r>
      <w:r w:rsidR="00E50A4B">
        <w:rPr>
          <w:rFonts w:asciiTheme="majorHAnsi" w:hAnsiTheme="majorHAnsi"/>
          <w:sz w:val="24"/>
          <w:szCs w:val="24"/>
        </w:rPr>
        <w:t>adjustment to bank signature card to add Dan Bartz</w:t>
      </w:r>
      <w:r w:rsidRPr="00B81753"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-1700161168"/>
          <w:placeholder>
            <w:docPart w:val="DefaultPlaceholder_-1854013440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Motion was made by Steve Ryan and seconded by Nick Svehla to approve the adjustment on the signature card to add Dan Bartz.</w:t>
          </w:r>
        </w:sdtContent>
      </w:sdt>
    </w:p>
    <w:p w:rsidR="00B81753" w:rsidRPr="00B81753" w:rsidRDefault="00B81753" w:rsidP="00857786">
      <w:pPr>
        <w:pStyle w:val="ListParagraph"/>
        <w:numPr>
          <w:ilvl w:val="2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D1459F" w:rsidRPr="00B81753" w:rsidRDefault="00D1459F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B81753">
        <w:rPr>
          <w:rFonts w:asciiTheme="majorHAnsi" w:hAnsiTheme="majorHAnsi"/>
          <w:sz w:val="24"/>
          <w:szCs w:val="24"/>
        </w:rPr>
        <w:t>Knoke</w:t>
      </w:r>
      <w:proofErr w:type="spellEnd"/>
      <w:r w:rsidRPr="00B81753"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2088415293"/>
          <w:placeholder>
            <w:docPart w:val="FB9D501C029F4E75B7752B18076C2C38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2097276257"/>
          <w:placeholder>
            <w:docPart w:val="FB9D501C029F4E75B7752B18076C2C38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773828761"/>
          <w:placeholder>
            <w:docPart w:val="FB9D501C029F4E75B7752B18076C2C38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1282142860"/>
          <w:placeholder>
            <w:docPart w:val="FB9D501C029F4E75B7752B18076C2C38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250C2E" w:rsidRDefault="00D1459F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1133910885"/>
          <w:placeholder>
            <w:docPart w:val="FB9D501C029F4E75B7752B18076C2C38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 New Business</w:t>
      </w:r>
    </w:p>
    <w:sdt>
      <w:sdtPr>
        <w:rPr>
          <w:rFonts w:asciiTheme="majorHAnsi" w:hAnsiTheme="majorHAnsi"/>
          <w:sz w:val="24"/>
          <w:szCs w:val="24"/>
        </w:rPr>
        <w:id w:val="-1701699378"/>
        <w:placeholder>
          <w:docPart w:val="DefaultPlaceholder_-1854013440"/>
        </w:placeholder>
      </w:sdtPr>
      <w:sdtEndPr/>
      <w:sdtContent>
        <w:p w:rsidR="00B81753" w:rsidRPr="00B81753" w:rsidRDefault="00E539A0" w:rsidP="00857786">
          <w:pPr>
            <w:pStyle w:val="ListParagraph"/>
            <w:numPr>
              <w:ilvl w:val="1"/>
              <w:numId w:val="1"/>
            </w:numPr>
            <w:spacing w:line="256" w:lineRule="auto"/>
            <w:contextualSpacing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Authorization Signature form with Citizens State Bank was signed.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id w:val="-636022701"/>
        <w:placeholder>
          <w:docPart w:val="DefaultPlaceholder_-1854013440"/>
        </w:placeholder>
      </w:sdtPr>
      <w:sdtEndPr/>
      <w:sdtContent>
        <w:p w:rsidR="00B81753" w:rsidRPr="00B81753" w:rsidRDefault="00E539A0" w:rsidP="00857786">
          <w:pPr>
            <w:pStyle w:val="ListParagraph"/>
            <w:numPr>
              <w:ilvl w:val="1"/>
              <w:numId w:val="1"/>
            </w:numPr>
            <w:spacing w:line="256" w:lineRule="auto"/>
            <w:contextualSpacing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Quality Report given by Shalene Shepherd</w:t>
          </w:r>
          <w:r w:rsidR="00857786">
            <w:rPr>
              <w:rFonts w:asciiTheme="majorHAnsi" w:hAnsiTheme="majorHAnsi"/>
              <w:sz w:val="24"/>
              <w:szCs w:val="24"/>
            </w:rPr>
            <w:t>, RN Quality Champion who</w:t>
          </w:r>
          <w:r>
            <w:rPr>
              <w:rFonts w:asciiTheme="majorHAnsi" w:hAnsiTheme="majorHAnsi"/>
              <w:sz w:val="24"/>
              <w:szCs w:val="24"/>
            </w:rPr>
            <w:t xml:space="preserve"> just </w:t>
          </w:r>
          <w:r w:rsidR="00857786">
            <w:rPr>
              <w:rFonts w:asciiTheme="majorHAnsi" w:hAnsiTheme="majorHAnsi"/>
              <w:sz w:val="24"/>
              <w:szCs w:val="24"/>
            </w:rPr>
            <w:t>started</w:t>
          </w:r>
          <w:r>
            <w:rPr>
              <w:rFonts w:asciiTheme="majorHAnsi" w:hAnsiTheme="majorHAnsi"/>
              <w:sz w:val="24"/>
              <w:szCs w:val="24"/>
            </w:rPr>
            <w:t xml:space="preserve"> </w:t>
          </w:r>
          <w:r w:rsidR="00857786">
            <w:rPr>
              <w:rFonts w:asciiTheme="majorHAnsi" w:hAnsiTheme="majorHAnsi"/>
              <w:sz w:val="24"/>
              <w:szCs w:val="24"/>
            </w:rPr>
            <w:t>9-month</w:t>
          </w:r>
          <w:r>
            <w:rPr>
              <w:rFonts w:asciiTheme="majorHAnsi" w:hAnsiTheme="majorHAnsi"/>
              <w:sz w:val="24"/>
              <w:szCs w:val="24"/>
            </w:rPr>
            <w:t xml:space="preserve"> Quality course</w:t>
          </w:r>
          <w:r w:rsidR="00857786">
            <w:rPr>
              <w:rFonts w:asciiTheme="majorHAnsi" w:hAnsiTheme="majorHAnsi"/>
              <w:sz w:val="24"/>
              <w:szCs w:val="24"/>
            </w:rPr>
            <w:t xml:space="preserve"> financed with FLEX Grant funding.</w:t>
          </w:r>
        </w:p>
      </w:sdtContent>
    </w:sdt>
    <w:p w:rsidR="00B81753" w:rsidRPr="00B81753" w:rsidRDefault="00B81753" w:rsidP="00857786">
      <w:pPr>
        <w:pStyle w:val="ListParagraph"/>
        <w:spacing w:line="256" w:lineRule="auto"/>
        <w:ind w:left="1440"/>
        <w:contextualSpacing/>
        <w:rPr>
          <w:rFonts w:asciiTheme="majorHAnsi" w:hAnsiTheme="majorHAnsi"/>
          <w:sz w:val="24"/>
          <w:szCs w:val="24"/>
        </w:rPr>
      </w:pPr>
    </w:p>
    <w:p w:rsidR="00B81753" w:rsidRDefault="00B81753" w:rsidP="00857786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Public Comment:  </w:t>
      </w:r>
      <w:sdt>
        <w:sdtPr>
          <w:rPr>
            <w:rFonts w:asciiTheme="majorHAnsi" w:hAnsiTheme="majorHAnsi"/>
            <w:sz w:val="24"/>
            <w:szCs w:val="24"/>
          </w:rPr>
          <w:id w:val="-562646427"/>
          <w:placeholder>
            <w:docPart w:val="DefaultPlaceholder_-1854013440"/>
          </w:placeholder>
        </w:sdtPr>
        <w:sdtEndPr/>
        <w:sdtContent>
          <w:r w:rsidR="00E539A0">
            <w:rPr>
              <w:rFonts w:asciiTheme="majorHAnsi" w:hAnsiTheme="majorHAnsi"/>
              <w:sz w:val="24"/>
              <w:szCs w:val="24"/>
            </w:rPr>
            <w:t>None.</w:t>
          </w:r>
        </w:sdtContent>
      </w:sdt>
    </w:p>
    <w:p w:rsidR="00E50A4B" w:rsidRDefault="00E50A4B" w:rsidP="00857786">
      <w:pPr>
        <w:spacing w:line="256" w:lineRule="auto"/>
        <w:contextualSpacing/>
        <w:rPr>
          <w:rFonts w:asciiTheme="majorHAnsi" w:hAnsiTheme="majorHAnsi"/>
          <w:sz w:val="24"/>
          <w:szCs w:val="24"/>
        </w:rPr>
      </w:pPr>
    </w:p>
    <w:p w:rsidR="00E50A4B" w:rsidRDefault="00E50A4B" w:rsidP="00857786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Medical Staff </w:t>
      </w:r>
      <w:r w:rsidR="00857786">
        <w:rPr>
          <w:rFonts w:asciiTheme="majorHAnsi" w:hAnsiTheme="majorHAnsi"/>
          <w:sz w:val="24"/>
          <w:szCs w:val="24"/>
        </w:rPr>
        <w:t>Privileges</w:t>
      </w:r>
      <w:r>
        <w:rPr>
          <w:rFonts w:asciiTheme="majorHAnsi" w:hAnsiTheme="majorHAnsi"/>
          <w:sz w:val="24"/>
          <w:szCs w:val="24"/>
        </w:rPr>
        <w:t xml:space="preserve">:  </w:t>
      </w:r>
      <w:r w:rsidR="00857786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eferred until next month.</w:t>
      </w:r>
    </w:p>
    <w:p w:rsidR="00E50A4B" w:rsidRPr="00E50A4B" w:rsidRDefault="00E50A4B" w:rsidP="00857786">
      <w:pPr>
        <w:pStyle w:val="ListParagraph"/>
        <w:rPr>
          <w:rFonts w:asciiTheme="majorHAnsi" w:hAnsiTheme="majorHAnsi"/>
          <w:sz w:val="24"/>
          <w:szCs w:val="24"/>
        </w:rPr>
      </w:pPr>
    </w:p>
    <w:p w:rsidR="00E50A4B" w:rsidRPr="00250C2E" w:rsidRDefault="00E50A4B" w:rsidP="00250C2E">
      <w:pPr>
        <w:pStyle w:val="ListParagraph"/>
        <w:numPr>
          <w:ilvl w:val="0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Open Discussion:</w:t>
      </w:r>
    </w:p>
    <w:p w:rsidR="00E50A4B" w:rsidRDefault="00E50A4B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Discussed details of </w:t>
      </w:r>
      <w:r w:rsidR="00857786">
        <w:rPr>
          <w:rFonts w:asciiTheme="majorHAnsi" w:hAnsiTheme="majorHAnsi"/>
          <w:sz w:val="24"/>
          <w:szCs w:val="24"/>
        </w:rPr>
        <w:t>recent</w:t>
      </w:r>
      <w:r>
        <w:rPr>
          <w:rFonts w:asciiTheme="majorHAnsi" w:hAnsiTheme="majorHAnsi"/>
          <w:sz w:val="24"/>
          <w:szCs w:val="24"/>
        </w:rPr>
        <w:t xml:space="preserve"> Health Fair.</w:t>
      </w:r>
    </w:p>
    <w:p w:rsidR="00E50A4B" w:rsidRDefault="00E50A4B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Doctor’s Day March 30, 2019.</w:t>
      </w:r>
    </w:p>
    <w:p w:rsidR="00E50A4B" w:rsidRDefault="00E50A4B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FCHS S</w:t>
      </w:r>
      <w:r w:rsidR="00857786">
        <w:rPr>
          <w:rFonts w:asciiTheme="majorHAnsi" w:hAnsiTheme="majorHAnsi"/>
          <w:sz w:val="24"/>
          <w:szCs w:val="24"/>
        </w:rPr>
        <w:t>taff</w:t>
      </w:r>
      <w:r>
        <w:rPr>
          <w:rFonts w:asciiTheme="majorHAnsi" w:hAnsiTheme="majorHAnsi"/>
          <w:sz w:val="24"/>
          <w:szCs w:val="24"/>
        </w:rPr>
        <w:t xml:space="preserve"> working with </w:t>
      </w:r>
      <w:r w:rsidR="00857786">
        <w:rPr>
          <w:rFonts w:asciiTheme="majorHAnsi" w:hAnsiTheme="majorHAnsi"/>
          <w:sz w:val="24"/>
          <w:szCs w:val="24"/>
        </w:rPr>
        <w:t>Friend S</w:t>
      </w:r>
      <w:r>
        <w:rPr>
          <w:rFonts w:asciiTheme="majorHAnsi" w:hAnsiTheme="majorHAnsi"/>
          <w:sz w:val="24"/>
          <w:szCs w:val="24"/>
        </w:rPr>
        <w:t>chool for Easter Egg Hunt.</w:t>
      </w:r>
    </w:p>
    <w:p w:rsidR="00E50A4B" w:rsidRPr="00857786" w:rsidRDefault="00E50A4B" w:rsidP="00857786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the computer virus, the billing</w:t>
      </w:r>
      <w:r w:rsidR="00857786">
        <w:rPr>
          <w:rFonts w:asciiTheme="majorHAnsi" w:hAnsiTheme="majorHAnsi"/>
          <w:sz w:val="24"/>
          <w:szCs w:val="24"/>
        </w:rPr>
        <w:t>/collections/vendor payments</w:t>
      </w:r>
      <w:r>
        <w:rPr>
          <w:rFonts w:asciiTheme="majorHAnsi" w:hAnsiTheme="majorHAnsi"/>
          <w:sz w:val="24"/>
          <w:szCs w:val="24"/>
        </w:rPr>
        <w:t xml:space="preserve"> behind.</w:t>
      </w:r>
    </w:p>
    <w:p w:rsidR="00D1459F" w:rsidRPr="00E50A4B" w:rsidRDefault="00D1459F" w:rsidP="00857786">
      <w:pPr>
        <w:spacing w:line="256" w:lineRule="auto"/>
        <w:contextualSpacing/>
        <w:rPr>
          <w:rFonts w:asciiTheme="majorHAnsi" w:hAnsiTheme="majorHAnsi"/>
          <w:sz w:val="24"/>
          <w:szCs w:val="24"/>
        </w:rPr>
      </w:pPr>
    </w:p>
    <w:p w:rsidR="00B81753" w:rsidRPr="00E50A4B" w:rsidRDefault="00B81753" w:rsidP="008577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0A4B">
        <w:rPr>
          <w:rFonts w:asciiTheme="majorHAnsi" w:hAnsiTheme="majorHAnsi"/>
          <w:sz w:val="24"/>
          <w:szCs w:val="24"/>
        </w:rPr>
        <w:t xml:space="preserve">Motion made by </w:t>
      </w:r>
      <w:sdt>
        <w:sdtPr>
          <w:id w:val="-143116254"/>
          <w:placeholder>
            <w:docPart w:val="DefaultPlaceholder_-1854013440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 xml:space="preserve">Jewels </w:t>
          </w:r>
          <w:proofErr w:type="spellStart"/>
          <w:r w:rsidR="00E50A4B">
            <w:rPr>
              <w:rFonts w:asciiTheme="majorHAnsi" w:hAnsiTheme="majorHAnsi"/>
              <w:sz w:val="24"/>
              <w:szCs w:val="24"/>
            </w:rPr>
            <w:t>Knoke</w:t>
          </w:r>
          <w:proofErr w:type="spellEnd"/>
        </w:sdtContent>
      </w:sdt>
      <w:r w:rsidRPr="00E50A4B">
        <w:rPr>
          <w:rFonts w:asciiTheme="majorHAnsi" w:hAnsiTheme="majorHAnsi"/>
          <w:sz w:val="24"/>
          <w:szCs w:val="24"/>
        </w:rPr>
        <w:t xml:space="preserve">, with a second by </w:t>
      </w:r>
      <w:sdt>
        <w:sdtPr>
          <w:id w:val="-929879711"/>
          <w:placeholder>
            <w:docPart w:val="DefaultPlaceholder_-1854013440"/>
          </w:placeholder>
        </w:sdtPr>
        <w:sdtEndPr/>
        <w:sdtContent>
          <w:r w:rsidRPr="00E50A4B">
            <w:rPr>
              <w:rFonts w:asciiTheme="majorHAnsi" w:hAnsiTheme="majorHAnsi"/>
              <w:sz w:val="24"/>
              <w:szCs w:val="24"/>
            </w:rPr>
            <w:t>Nick Svehla</w:t>
          </w:r>
        </w:sdtContent>
      </w:sdt>
      <w:r w:rsidR="00E50A4B">
        <w:rPr>
          <w:rFonts w:asciiTheme="majorHAnsi" w:hAnsiTheme="majorHAnsi"/>
          <w:sz w:val="24"/>
          <w:szCs w:val="24"/>
        </w:rPr>
        <w:t xml:space="preserve"> to adjourn</w:t>
      </w:r>
      <w:bookmarkStart w:id="0" w:name="_GoBack"/>
      <w:bookmarkEnd w:id="0"/>
      <w:r w:rsidR="00E50A4B">
        <w:rPr>
          <w:rFonts w:asciiTheme="majorHAnsi" w:hAnsiTheme="majorHAnsi"/>
          <w:sz w:val="24"/>
          <w:szCs w:val="24"/>
        </w:rPr>
        <w:t xml:space="preserve"> meeting at 8:16 p.m.</w:t>
      </w:r>
    </w:p>
    <w:p w:rsidR="00B81753" w:rsidRPr="00B81753" w:rsidRDefault="00B81753" w:rsidP="00857786">
      <w:pPr>
        <w:pStyle w:val="ListParagraph"/>
        <w:numPr>
          <w:ilvl w:val="2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D1459F" w:rsidRPr="00B81753" w:rsidRDefault="00D1459F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B81753">
        <w:rPr>
          <w:rFonts w:asciiTheme="majorHAnsi" w:hAnsiTheme="majorHAnsi"/>
          <w:sz w:val="24"/>
          <w:szCs w:val="24"/>
        </w:rPr>
        <w:t>Knoke</w:t>
      </w:r>
      <w:proofErr w:type="spellEnd"/>
      <w:r w:rsidRPr="00B81753"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-828060452"/>
          <w:placeholder>
            <w:docPart w:val="6E1C071B5245489CB76286EA513C1CE1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2136219199"/>
          <w:placeholder>
            <w:docPart w:val="6E1C071B5245489CB76286EA513C1CE1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-1481841723"/>
          <w:placeholder>
            <w:docPart w:val="6E1C071B5245489CB76286EA513C1CE1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1650631413"/>
          <w:placeholder>
            <w:docPart w:val="6E1C071B5245489CB76286EA513C1CE1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857786">
      <w:pPr>
        <w:pStyle w:val="ListParagraph"/>
        <w:numPr>
          <w:ilvl w:val="3"/>
          <w:numId w:val="1"/>
        </w:numPr>
        <w:spacing w:line="256" w:lineRule="auto"/>
        <w:contextualSpacing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-241946023"/>
          <w:placeholder>
            <w:docPart w:val="6E1C071B5245489CB76286EA513C1CE1"/>
          </w:placeholder>
        </w:sdtPr>
        <w:sdtEndPr/>
        <w:sdtContent>
          <w:r w:rsidR="00E50A4B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857786">
      <w:pPr>
        <w:rPr>
          <w:rFonts w:asciiTheme="majorHAnsi" w:hAnsiTheme="majorHAnsi"/>
          <w:sz w:val="24"/>
          <w:szCs w:val="24"/>
        </w:rPr>
      </w:pPr>
    </w:p>
    <w:p w:rsidR="00B81753" w:rsidRPr="00B81753" w:rsidRDefault="00B81753" w:rsidP="00857786">
      <w:pPr>
        <w:ind w:right="216"/>
        <w:outlineLvl w:val="0"/>
        <w:rPr>
          <w:rFonts w:asciiTheme="majorHAnsi" w:hAnsiTheme="majorHAnsi"/>
          <w:b/>
          <w:i/>
          <w:u w:val="single"/>
        </w:rPr>
      </w:pPr>
      <w:r w:rsidRPr="00B81753">
        <w:rPr>
          <w:rFonts w:asciiTheme="majorHAnsi" w:hAnsiTheme="majorHAnsi"/>
          <w:i/>
        </w:rPr>
        <w:t xml:space="preserve">Next monthly meeting </w:t>
      </w:r>
      <w:sdt>
        <w:sdtPr>
          <w:rPr>
            <w:rFonts w:asciiTheme="majorHAnsi" w:hAnsiTheme="majorHAnsi"/>
            <w:i/>
          </w:rPr>
          <w:id w:val="2016256048"/>
          <w:placeholder>
            <w:docPart w:val="DefaultPlaceholder_-1854013440"/>
          </w:placeholder>
        </w:sdtPr>
        <w:sdtEndPr>
          <w:rPr>
            <w:b/>
            <w:u w:val="single"/>
            <w:vertAlign w:val="superscript"/>
          </w:rPr>
        </w:sdtEndPr>
        <w:sdtContent>
          <w:r w:rsidRPr="00B81753">
            <w:rPr>
              <w:rFonts w:asciiTheme="majorHAnsi" w:hAnsiTheme="majorHAnsi"/>
              <w:b/>
              <w:i/>
              <w:u w:val="single"/>
            </w:rPr>
            <w:t xml:space="preserve">Tuesday, </w:t>
          </w:r>
          <w:r w:rsidR="00E50A4B">
            <w:rPr>
              <w:rFonts w:asciiTheme="majorHAnsi" w:hAnsiTheme="majorHAnsi"/>
              <w:b/>
              <w:i/>
              <w:u w:val="single"/>
            </w:rPr>
            <w:t>March 30, 2019</w:t>
          </w:r>
        </w:sdtContent>
      </w:sdt>
      <w:r w:rsidRPr="00B81753">
        <w:rPr>
          <w:rFonts w:asciiTheme="majorHAnsi" w:hAnsiTheme="majorHAnsi"/>
          <w:b/>
          <w:i/>
          <w:u w:val="single"/>
        </w:rPr>
        <w:t xml:space="preserve"> </w:t>
      </w:r>
    </w:p>
    <w:p w:rsidR="00B81753" w:rsidRPr="00B81753" w:rsidRDefault="00B81753" w:rsidP="00857786">
      <w:pPr>
        <w:pStyle w:val="ListParagraph"/>
        <w:numPr>
          <w:ilvl w:val="0"/>
          <w:numId w:val="2"/>
        </w:numPr>
        <w:ind w:right="216"/>
        <w:outlineLvl w:val="0"/>
        <w:rPr>
          <w:rFonts w:asciiTheme="majorHAnsi" w:hAnsiTheme="majorHAnsi"/>
          <w:i/>
        </w:rPr>
      </w:pPr>
      <w:r w:rsidRPr="00B81753">
        <w:rPr>
          <w:rFonts w:asciiTheme="majorHAnsi" w:hAnsiTheme="majorHAnsi"/>
          <w:i/>
        </w:rPr>
        <w:t>Meeting Minutes to be approved at next meeting.</w:t>
      </w:r>
    </w:p>
    <w:p w:rsidR="00B81753" w:rsidRPr="00250C2E" w:rsidRDefault="00B81753">
      <w:pPr>
        <w:rPr>
          <w:rFonts w:asciiTheme="majorHAnsi" w:hAnsiTheme="majorHAnsi"/>
          <w:i/>
          <w:sz w:val="24"/>
          <w:szCs w:val="24"/>
        </w:rPr>
      </w:pPr>
      <w:r w:rsidRPr="00B81753">
        <w:rPr>
          <w:rFonts w:asciiTheme="majorHAnsi" w:hAnsiTheme="majorHAnsi"/>
          <w:i/>
          <w:sz w:val="24"/>
          <w:szCs w:val="24"/>
        </w:rPr>
        <w:t>Nancy J. Vossler, Secretary</w:t>
      </w:r>
      <w:r w:rsidRPr="00B81753">
        <w:rPr>
          <w:rFonts w:asciiTheme="majorHAnsi" w:hAnsiTheme="majorHAnsi"/>
          <w:i/>
        </w:rPr>
        <w:tab/>
      </w:r>
    </w:p>
    <w:sectPr w:rsidR="00B81753" w:rsidRPr="00250C2E" w:rsidSect="00857786">
      <w:pgSz w:w="12240" w:h="15840"/>
      <w:pgMar w:top="864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E3E16"/>
    <w:multiLevelType w:val="hybridMultilevel"/>
    <w:tmpl w:val="EB920304"/>
    <w:lvl w:ilvl="0" w:tplc="5F3AC3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666F8"/>
    <w:multiLevelType w:val="hybridMultilevel"/>
    <w:tmpl w:val="D65C36C0"/>
    <w:lvl w:ilvl="0" w:tplc="E09C3C4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53"/>
    <w:rsid w:val="00065A30"/>
    <w:rsid w:val="00250C2E"/>
    <w:rsid w:val="003933CA"/>
    <w:rsid w:val="00794621"/>
    <w:rsid w:val="00857786"/>
    <w:rsid w:val="00885D4C"/>
    <w:rsid w:val="008D5A87"/>
    <w:rsid w:val="00AA02E6"/>
    <w:rsid w:val="00B81753"/>
    <w:rsid w:val="00D1459F"/>
    <w:rsid w:val="00D749CF"/>
    <w:rsid w:val="00E50A4B"/>
    <w:rsid w:val="00E539A0"/>
    <w:rsid w:val="00F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4E03"/>
  <w15:chartTrackingRefBased/>
  <w15:docId w15:val="{8D54DB9E-A52A-4C2B-97F3-F24C1394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753"/>
    <w:pPr>
      <w:spacing w:after="0" w:line="240" w:lineRule="auto"/>
    </w:pPr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53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17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5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30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30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A5C1-C43C-4FA5-9DCD-32C20A3A0429}"/>
      </w:docPartPr>
      <w:docPartBody>
        <w:p w:rsidR="002D2DE8" w:rsidRDefault="004F23C4">
          <w:r w:rsidRPr="00E64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D501C029F4E75B7752B18076C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2F72-68A6-47E7-8A7D-10FC845BD0C8}"/>
      </w:docPartPr>
      <w:docPartBody>
        <w:p w:rsidR="00D71163" w:rsidRDefault="0085305B" w:rsidP="0085305B">
          <w:pPr>
            <w:pStyle w:val="FB9D501C029F4E75B7752B18076C2C38"/>
          </w:pPr>
          <w:r w:rsidRPr="00E64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C071B5245489CB76286EA513C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9D8B-8282-4CCB-A589-BE25651D119A}"/>
      </w:docPartPr>
      <w:docPartBody>
        <w:p w:rsidR="00D71163" w:rsidRDefault="0085305B" w:rsidP="0085305B">
          <w:pPr>
            <w:pStyle w:val="6E1C071B5245489CB76286EA513C1CE1"/>
          </w:pPr>
          <w:r w:rsidRPr="00E647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C4"/>
    <w:rsid w:val="0019279C"/>
    <w:rsid w:val="002D2DE8"/>
    <w:rsid w:val="00487FED"/>
    <w:rsid w:val="004F23C4"/>
    <w:rsid w:val="0085305B"/>
    <w:rsid w:val="00BA289B"/>
    <w:rsid w:val="00D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05B"/>
    <w:rPr>
      <w:color w:val="808080"/>
    </w:rPr>
  </w:style>
  <w:style w:type="paragraph" w:customStyle="1" w:styleId="FB9D501C029F4E75B7752B18076C2C38">
    <w:name w:val="FB9D501C029F4E75B7752B18076C2C38"/>
    <w:rsid w:val="0085305B"/>
  </w:style>
  <w:style w:type="paragraph" w:customStyle="1" w:styleId="65BC002E01334226BE5BE407B32BDBD2">
    <w:name w:val="65BC002E01334226BE5BE407B32BDBD2"/>
    <w:rsid w:val="0085305B"/>
  </w:style>
  <w:style w:type="paragraph" w:customStyle="1" w:styleId="77EF11C821094B93BDB642167FE40051">
    <w:name w:val="77EF11C821094B93BDB642167FE40051"/>
    <w:rsid w:val="0085305B"/>
  </w:style>
  <w:style w:type="paragraph" w:customStyle="1" w:styleId="66895CF3AD0A4D279B2FF3BB7FF311CF">
    <w:name w:val="66895CF3AD0A4D279B2FF3BB7FF311CF"/>
    <w:rsid w:val="0085305B"/>
  </w:style>
  <w:style w:type="paragraph" w:customStyle="1" w:styleId="A4D817BD310D4AFBB4FD32A0B31F982D">
    <w:name w:val="A4D817BD310D4AFBB4FD32A0B31F982D"/>
    <w:rsid w:val="0085305B"/>
  </w:style>
  <w:style w:type="paragraph" w:customStyle="1" w:styleId="D8DE144D986144778DF93225F1D4D9F4">
    <w:name w:val="D8DE144D986144778DF93225F1D4D9F4"/>
    <w:rsid w:val="0085305B"/>
  </w:style>
  <w:style w:type="paragraph" w:customStyle="1" w:styleId="0672B9942F4F4471A8FBD4D2EF31D985">
    <w:name w:val="0672B9942F4F4471A8FBD4D2EF31D985"/>
    <w:rsid w:val="0085305B"/>
  </w:style>
  <w:style w:type="paragraph" w:customStyle="1" w:styleId="6E1C071B5245489CB76286EA513C1CE1">
    <w:name w:val="6E1C071B5245489CB76286EA513C1CE1"/>
    <w:rsid w:val="00853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C85C-29F1-45C9-9309-62609036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Kennec, Brandy</dc:creator>
  <cp:keywords/>
  <dc:description/>
  <cp:lastModifiedBy>John Wilson</cp:lastModifiedBy>
  <cp:revision>2</cp:revision>
  <dcterms:created xsi:type="dcterms:W3CDTF">2019-04-18T18:21:00Z</dcterms:created>
  <dcterms:modified xsi:type="dcterms:W3CDTF">2019-04-18T18:21:00Z</dcterms:modified>
</cp:coreProperties>
</file>